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62F9BA00"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C70D29">
        <w:rPr>
          <w:rFonts w:ascii="宋体" w:eastAsia="宋体" w:hAnsi="宋体" w:hint="eastAsia"/>
          <w:sz w:val="32"/>
          <w:szCs w:val="32"/>
        </w:rPr>
        <w:t>2026037</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55B3C855" w14:textId="77777777" w:rsidR="00964C33" w:rsidRDefault="00C70D29" w:rsidP="00054089">
      <w:pPr>
        <w:jc w:val="center"/>
        <w:rPr>
          <w:rFonts w:ascii="宋体" w:eastAsia="宋体" w:hAnsi="宋体" w:hint="eastAsia"/>
          <w:b/>
          <w:bCs/>
          <w:sz w:val="44"/>
          <w:szCs w:val="44"/>
        </w:rPr>
      </w:pPr>
      <w:r>
        <w:rPr>
          <w:rFonts w:ascii="宋体" w:eastAsia="宋体" w:hAnsi="宋体" w:hint="eastAsia"/>
          <w:b/>
          <w:bCs/>
          <w:sz w:val="44"/>
          <w:szCs w:val="44"/>
        </w:rPr>
        <w:t>二次供水水箱清洗消毒及检测服务</w:t>
      </w:r>
    </w:p>
    <w:p w14:paraId="0F6BDA3A" w14:textId="6D194349" w:rsidR="00054089" w:rsidRDefault="00054089" w:rsidP="00964C33">
      <w:pPr>
        <w:jc w:val="center"/>
        <w:rPr>
          <w:rFonts w:ascii="宋体" w:eastAsia="宋体" w:hAnsi="宋体" w:hint="eastAsia"/>
          <w:b/>
          <w:bCs/>
          <w:sz w:val="44"/>
          <w:szCs w:val="44"/>
        </w:rPr>
      </w:pPr>
      <w:r w:rsidRPr="00054089">
        <w:rPr>
          <w:rFonts w:ascii="宋体" w:eastAsia="宋体" w:hAnsi="宋体" w:hint="eastAsia"/>
          <w:b/>
          <w:bCs/>
          <w:sz w:val="44"/>
          <w:szCs w:val="44"/>
        </w:rPr>
        <w:t>采购项目</w:t>
      </w:r>
      <w:r w:rsidR="006A2764">
        <w:rPr>
          <w:rFonts w:ascii="宋体" w:eastAsia="宋体" w:hAnsi="宋体" w:hint="eastAsia"/>
          <w:b/>
          <w:bCs/>
          <w:sz w:val="44"/>
          <w:szCs w:val="44"/>
        </w:rPr>
        <w:t>询价</w:t>
      </w:r>
      <w:r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15D3DCE4"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D61473">
        <w:rPr>
          <w:rFonts w:ascii="宋体" w:eastAsia="宋体" w:hAnsi="宋体" w:hint="eastAsia"/>
          <w:b/>
          <w:bCs/>
          <w:sz w:val="44"/>
          <w:szCs w:val="44"/>
        </w:rPr>
        <w:t>10月12日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32BF85B0"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采购项目（编号：</w:t>
      </w:r>
      <w:r w:rsidR="0021248D">
        <w:rPr>
          <w:rFonts w:ascii="宋体" w:eastAsia="宋体" w:hAnsi="宋体" w:hint="eastAsia"/>
          <w:sz w:val="24"/>
        </w:rPr>
        <w:t>YDFYCGZX后勤</w:t>
      </w:r>
      <w:r w:rsidR="00C70D29">
        <w:rPr>
          <w:rFonts w:ascii="宋体" w:eastAsia="宋体" w:hAnsi="宋体" w:hint="eastAsia"/>
          <w:sz w:val="24"/>
        </w:rPr>
        <w:t>2026037</w:t>
      </w:r>
      <w:r w:rsidRPr="00054089">
        <w:rPr>
          <w:rFonts w:ascii="宋体" w:eastAsia="宋体" w:hAnsi="宋体" w:hint="eastAsia"/>
          <w:sz w:val="24"/>
        </w:rPr>
        <w:t>号）进行邀请。现诚邀贵方参与该项目，并将有关项目概况及事宜告知如下：</w:t>
      </w:r>
    </w:p>
    <w:p w14:paraId="5D16904F" w14:textId="5730797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3DCD55C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C70D29">
        <w:rPr>
          <w:rFonts w:ascii="宋体" w:eastAsia="宋体" w:hAnsi="宋体" w:hint="eastAsia"/>
          <w:sz w:val="24"/>
        </w:rPr>
        <w:t>29533</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09ACC65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D61473">
        <w:rPr>
          <w:rFonts w:ascii="宋体" w:eastAsia="宋体" w:hAnsi="宋体" w:hint="eastAsia"/>
          <w:b/>
          <w:bCs/>
          <w:sz w:val="24"/>
        </w:rPr>
        <w:t>10月19日15点30分</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E3C267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C70D29">
        <w:rPr>
          <w:rFonts w:ascii="宋体" w:eastAsia="宋体" w:hAnsi="宋体" w:hint="eastAsia"/>
          <w:sz w:val="24"/>
        </w:rPr>
        <w:t>二次供水水箱清洗消毒及检测服务</w:t>
      </w:r>
      <w:r w:rsidRPr="00054089">
        <w:rPr>
          <w:rFonts w:ascii="宋体" w:eastAsia="宋体" w:hAnsi="宋体" w:hint="eastAsia"/>
          <w:sz w:val="24"/>
        </w:rPr>
        <w:lastRenderedPageBreak/>
        <w:t>采购项目需求和具体参数，如因表述不详影响中选，责任自负。</w:t>
      </w:r>
    </w:p>
    <w:p w14:paraId="2C95287D" w14:textId="7F7748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6A2764">
        <w:rPr>
          <w:rFonts w:ascii="宋体" w:eastAsia="宋体" w:hAnsi="宋体" w:hint="eastAsia"/>
          <w:sz w:val="24"/>
        </w:rPr>
        <w:t>询价</w:t>
      </w:r>
      <w:r w:rsidRPr="00054089">
        <w:rPr>
          <w:rFonts w:ascii="宋体" w:eastAsia="宋体" w:hAnsi="宋体" w:hint="eastAsia"/>
          <w:sz w:val="24"/>
        </w:rPr>
        <w:t>的供应商对本次</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05894FA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D61473">
        <w:rPr>
          <w:rFonts w:ascii="宋体" w:eastAsia="宋体" w:hAnsi="宋体" w:hint="eastAsia"/>
          <w:b/>
          <w:bCs/>
          <w:sz w:val="24"/>
        </w:rPr>
        <w:t>10月19日15点30分</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5F92CB5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D61473">
        <w:rPr>
          <w:rFonts w:ascii="宋体" w:eastAsia="宋体" w:hAnsi="宋体" w:hint="eastAsia"/>
          <w:b/>
          <w:bCs/>
          <w:sz w:val="24"/>
        </w:rPr>
        <w:t>10月19日15点30分</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2777E232"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D61473">
        <w:rPr>
          <w:rFonts w:ascii="宋体" w:eastAsia="宋体" w:hAnsi="宋体" w:hint="eastAsia"/>
          <w:sz w:val="24"/>
        </w:rPr>
        <w:t>10月19日15点30分</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lastRenderedPageBreak/>
        <w:t xml:space="preserve">（2）投标（响应）报价低于通过符合性审查的次低报价供应商投标（响应）报价50%的，即投标（响应）报价&lt;通过符合性审查的次低报价供应商投标（响应）报价×50%；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Pr="00C70D29" w:rsidRDefault="00242947" w:rsidP="00C70D29">
      <w:pPr>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lastRenderedPageBreak/>
        <w:t>1.项目概况</w:t>
      </w:r>
    </w:p>
    <w:p w14:paraId="60B02C87" w14:textId="1EB067C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C70D29">
        <w:rPr>
          <w:rFonts w:ascii="宋体" w:eastAsia="宋体" w:hAnsi="宋体" w:hint="eastAsia"/>
          <w:sz w:val="24"/>
        </w:rPr>
        <w:t>二次供水水箱清洗消毒及检测服务</w:t>
      </w:r>
      <w:r w:rsidRPr="00054089">
        <w:rPr>
          <w:rFonts w:ascii="宋体" w:eastAsia="宋体" w:hAnsi="宋体" w:hint="eastAsia"/>
          <w:sz w:val="24"/>
        </w:rPr>
        <w:t>采购项目</w:t>
      </w:r>
    </w:p>
    <w:p w14:paraId="61A91B38" w14:textId="41FC951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C70D29">
        <w:rPr>
          <w:rFonts w:ascii="宋体" w:eastAsia="宋体" w:hAnsi="宋体" w:hint="eastAsia"/>
          <w:sz w:val="24"/>
        </w:rPr>
        <w:t>2026037</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E9C672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C70D29">
        <w:rPr>
          <w:rFonts w:ascii="宋体" w:eastAsia="宋体" w:hAnsi="宋体" w:hint="eastAsia"/>
          <w:sz w:val="24"/>
        </w:rPr>
        <w:t>29533</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sz w:val="24"/>
        </w:rPr>
      </w:pPr>
      <w:r w:rsidRPr="00033235">
        <w:rPr>
          <w:rFonts w:ascii="宋体" w:eastAsia="宋体" w:hAnsi="宋体" w:hint="eastAsia"/>
          <w:sz w:val="24"/>
        </w:rPr>
        <w:t>3.4其他服务。</w:t>
      </w:r>
    </w:p>
    <w:p w14:paraId="4C2B47E7" w14:textId="1DA9B0AC" w:rsidR="00D61473" w:rsidRDefault="00D61473" w:rsidP="00033235">
      <w:pPr>
        <w:pStyle w:val="a9"/>
        <w:ind w:left="0" w:firstLineChars="300" w:firstLine="723"/>
        <w:rPr>
          <w:rFonts w:ascii="宋体" w:eastAsia="宋体" w:hAnsi="宋体"/>
          <w:b/>
          <w:bCs/>
          <w:sz w:val="24"/>
        </w:rPr>
      </w:pPr>
      <w:r w:rsidRPr="00D61473">
        <w:rPr>
          <w:rFonts w:ascii="宋体" w:eastAsia="宋体" w:hAnsi="宋体" w:hint="eastAsia"/>
          <w:b/>
          <w:bCs/>
          <w:sz w:val="24"/>
        </w:rPr>
        <w:t>4.</w:t>
      </w:r>
      <w:r w:rsidRPr="00D61473">
        <w:rPr>
          <w:rFonts w:ascii="宋体" w:eastAsia="宋体" w:hAnsi="宋体"/>
          <w:b/>
          <w:bCs/>
          <w:sz w:val="24"/>
        </w:rPr>
        <w:t>作业单位资质要求</w:t>
      </w:r>
    </w:p>
    <w:p w14:paraId="62A81159" w14:textId="77777777" w:rsidR="00D61473" w:rsidRDefault="00D61473" w:rsidP="00D61473">
      <w:pPr>
        <w:pStyle w:val="a9"/>
        <w:ind w:left="0" w:firstLineChars="300" w:firstLine="720"/>
        <w:rPr>
          <w:rFonts w:ascii="宋体" w:eastAsia="宋体" w:hAnsi="宋体"/>
          <w:sz w:val="24"/>
        </w:rPr>
      </w:pPr>
      <w:r>
        <w:rPr>
          <w:rFonts w:ascii="宋体" w:eastAsia="宋体" w:hAnsi="宋体" w:hint="eastAsia"/>
          <w:sz w:val="24"/>
        </w:rPr>
        <w:t>4.1</w:t>
      </w:r>
      <w:r w:rsidRPr="00D61473">
        <w:rPr>
          <w:rFonts w:ascii="宋体" w:eastAsia="宋体" w:hAnsi="宋体" w:hint="eastAsia"/>
          <w:sz w:val="24"/>
        </w:rPr>
        <w:t>作业单位需具备有效的营业执照，经营范围包含二次供水设施清洗消毒相关业务；</w:t>
      </w:r>
    </w:p>
    <w:p w14:paraId="2185EF7A" w14:textId="77777777" w:rsidR="00D61473" w:rsidRDefault="00D61473" w:rsidP="00D61473">
      <w:pPr>
        <w:pStyle w:val="a9"/>
        <w:ind w:left="0" w:firstLineChars="300" w:firstLine="720"/>
        <w:rPr>
          <w:rFonts w:ascii="宋体" w:eastAsia="宋体" w:hAnsi="宋体"/>
          <w:sz w:val="24"/>
        </w:rPr>
      </w:pPr>
      <w:r>
        <w:rPr>
          <w:rFonts w:ascii="宋体" w:eastAsia="宋体" w:hAnsi="宋体" w:hint="eastAsia"/>
          <w:sz w:val="24"/>
        </w:rPr>
        <w:t>4.2</w:t>
      </w:r>
      <w:r w:rsidRPr="00D61473">
        <w:rPr>
          <w:rFonts w:ascii="宋体" w:eastAsia="宋体" w:hAnsi="宋体" w:hint="eastAsia"/>
          <w:sz w:val="24"/>
        </w:rPr>
        <w:t>按照工作量拥有至少4名经过专业培训并取得有效《健康合格证》的作业人员，作业人员需熟悉水箱结构、清洗消毒流程及安全操作规程；</w:t>
      </w:r>
    </w:p>
    <w:p w14:paraId="20147CF0" w14:textId="77777777" w:rsidR="00D61473" w:rsidRDefault="00D61473" w:rsidP="00D61473">
      <w:pPr>
        <w:pStyle w:val="a9"/>
        <w:ind w:left="0" w:firstLineChars="300" w:firstLine="720"/>
        <w:rPr>
          <w:rFonts w:ascii="宋体" w:eastAsia="宋体" w:hAnsi="宋体"/>
          <w:sz w:val="24"/>
        </w:rPr>
      </w:pPr>
      <w:r>
        <w:rPr>
          <w:rFonts w:ascii="宋体" w:eastAsia="宋体" w:hAnsi="宋体" w:hint="eastAsia"/>
          <w:sz w:val="24"/>
        </w:rPr>
        <w:t>4.3</w:t>
      </w:r>
      <w:r w:rsidRPr="00D61473">
        <w:rPr>
          <w:rFonts w:ascii="宋体" w:eastAsia="宋体" w:hAnsi="宋体" w:hint="eastAsia"/>
          <w:sz w:val="24"/>
        </w:rPr>
        <w:t>具备符合国家规定的清洗消毒设备（消毒设备、防护设备、排水泵等），设备需定期维护保养，确保性能良好、运行安全。</w:t>
      </w:r>
    </w:p>
    <w:p w14:paraId="4A6D3433" w14:textId="77777777" w:rsidR="00D61473" w:rsidRDefault="00D61473" w:rsidP="00D61473">
      <w:pPr>
        <w:pStyle w:val="a9"/>
        <w:ind w:left="0" w:firstLineChars="300" w:firstLine="720"/>
        <w:rPr>
          <w:rFonts w:ascii="宋体" w:eastAsia="宋体" w:hAnsi="宋体"/>
          <w:sz w:val="24"/>
        </w:rPr>
      </w:pPr>
      <w:r>
        <w:rPr>
          <w:rFonts w:ascii="宋体" w:eastAsia="宋体" w:hAnsi="宋体" w:hint="eastAsia"/>
          <w:sz w:val="24"/>
        </w:rPr>
        <w:t>4.4</w:t>
      </w:r>
      <w:r w:rsidRPr="00D61473">
        <w:rPr>
          <w:rFonts w:ascii="宋体" w:eastAsia="宋体" w:hAnsi="宋体" w:hint="eastAsia"/>
          <w:sz w:val="24"/>
        </w:rPr>
        <w:t>按照国家规定二次供水水箱清洗属于有限空间作业，作业人员需经过安全培训，清洗单位应提供相应的培训证明。</w:t>
      </w:r>
    </w:p>
    <w:p w14:paraId="68EEEA6D" w14:textId="01141642" w:rsidR="00D61473" w:rsidRPr="00D61473" w:rsidRDefault="00D61473" w:rsidP="00D61473">
      <w:pPr>
        <w:pStyle w:val="a9"/>
        <w:ind w:left="0" w:firstLineChars="300" w:firstLine="720"/>
        <w:rPr>
          <w:rFonts w:ascii="宋体" w:eastAsia="宋体" w:hAnsi="宋体" w:hint="eastAsia"/>
          <w:sz w:val="24"/>
        </w:rPr>
      </w:pPr>
      <w:r>
        <w:rPr>
          <w:rFonts w:ascii="宋体" w:eastAsia="宋体" w:hAnsi="宋体" w:hint="eastAsia"/>
          <w:sz w:val="24"/>
        </w:rPr>
        <w:t>4.5</w:t>
      </w:r>
      <w:r w:rsidRPr="00D61473">
        <w:rPr>
          <w:rFonts w:ascii="宋体" w:eastAsia="宋体" w:hAnsi="宋体" w:hint="eastAsia"/>
          <w:sz w:val="24"/>
        </w:rPr>
        <w:t>根据国家标准，高处作业是指“凡在坠落高度基准面 2米以上（含2米） 有可能坠落的高处进行的作业”我院水箱高度在3-5米，清洗单位应有相应的高空作业证并为清洗人员投加意外保险。</w:t>
      </w:r>
    </w:p>
    <w:p w14:paraId="2292C891" w14:textId="77777777" w:rsidR="00033235" w:rsidRDefault="00033235" w:rsidP="00033235">
      <w:pPr>
        <w:pStyle w:val="a9"/>
        <w:ind w:left="0" w:firstLineChars="300" w:firstLine="720"/>
        <w:rPr>
          <w:rFonts w:ascii="宋体" w:eastAsia="宋体" w:hAnsi="宋体" w:hint="eastAsia"/>
          <w:sz w:val="24"/>
        </w:rPr>
      </w:pPr>
    </w:p>
    <w:p w14:paraId="6688FD26" w14:textId="77777777" w:rsidR="00147252" w:rsidRPr="00D61473" w:rsidRDefault="00147252" w:rsidP="00D61473">
      <w:pPr>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D61473">
      <w:pPr>
        <w:rPr>
          <w:rFonts w:ascii="宋体" w:eastAsia="宋体" w:hAnsi="宋体"/>
          <w:sz w:val="24"/>
        </w:rPr>
      </w:pPr>
    </w:p>
    <w:p w14:paraId="22E9A705" w14:textId="77777777" w:rsidR="00D61473" w:rsidRPr="00D61473" w:rsidRDefault="00D61473" w:rsidP="00D61473">
      <w:pPr>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8B92602"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5CB1920A"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C70D29">
        <w:rPr>
          <w:rFonts w:ascii="宋体" w:eastAsia="宋体" w:hAnsi="宋体" w:hint="eastAsia"/>
          <w:sz w:val="24"/>
        </w:rPr>
        <w:t>二次供水水箱清洗消毒及检测服务</w:t>
      </w:r>
      <w:r w:rsidRPr="00033235">
        <w:rPr>
          <w:rFonts w:ascii="宋体" w:eastAsia="宋体" w:hAnsi="宋体" w:hint="eastAsia"/>
          <w:sz w:val="24"/>
        </w:rPr>
        <w:t>采购项目（编号：</w:t>
      </w:r>
      <w:r w:rsidR="0021248D">
        <w:rPr>
          <w:rFonts w:ascii="宋体" w:eastAsia="宋体" w:hAnsi="宋体" w:hint="eastAsia"/>
          <w:sz w:val="24"/>
        </w:rPr>
        <w:t>YDFYCGZX后勤</w:t>
      </w:r>
      <w:r w:rsidR="00C70D29">
        <w:rPr>
          <w:rFonts w:ascii="宋体" w:eastAsia="宋体" w:hAnsi="宋体" w:hint="eastAsia"/>
          <w:sz w:val="24"/>
        </w:rPr>
        <w:t>2026037</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24E9E"/>
    <w:rsid w:val="00242947"/>
    <w:rsid w:val="00265501"/>
    <w:rsid w:val="00324C1A"/>
    <w:rsid w:val="0032713D"/>
    <w:rsid w:val="003478C9"/>
    <w:rsid w:val="003E7313"/>
    <w:rsid w:val="00483CDC"/>
    <w:rsid w:val="004D2037"/>
    <w:rsid w:val="0050603E"/>
    <w:rsid w:val="006A2764"/>
    <w:rsid w:val="00716A73"/>
    <w:rsid w:val="00842EE6"/>
    <w:rsid w:val="0086060F"/>
    <w:rsid w:val="008A56A1"/>
    <w:rsid w:val="008B5057"/>
    <w:rsid w:val="00925944"/>
    <w:rsid w:val="00964C33"/>
    <w:rsid w:val="009D2A6A"/>
    <w:rsid w:val="00A64A00"/>
    <w:rsid w:val="00A83C88"/>
    <w:rsid w:val="00B74095"/>
    <w:rsid w:val="00C70D29"/>
    <w:rsid w:val="00D46480"/>
    <w:rsid w:val="00D61473"/>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13</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23</cp:revision>
  <dcterms:created xsi:type="dcterms:W3CDTF">2025-09-22T09:15:00Z</dcterms:created>
  <dcterms:modified xsi:type="dcterms:W3CDTF">2026-10-12T07:43:00Z</dcterms:modified>
</cp:coreProperties>
</file>